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43BA5" w14:textId="121C49A8" w:rsidR="00D2198D" w:rsidRDefault="000D079A" w:rsidP="00592F9F">
      <w:pPr>
        <w:pStyle w:val="doTitle"/>
      </w:pPr>
      <w:r>
        <w:t>L</w:t>
      </w:r>
      <w:r w:rsidRPr="000D079A">
        <w:t>eren, studeren en werken samen met Dedicon</w:t>
      </w:r>
    </w:p>
    <w:p w14:paraId="46F60351" w14:textId="77777777" w:rsidR="000D079A" w:rsidRDefault="000D079A" w:rsidP="00EC59FD"/>
    <w:p w14:paraId="36317991" w14:textId="790AE1E0" w:rsidR="00EC59FD" w:rsidRDefault="00EC59FD" w:rsidP="00EC59FD">
      <w:r w:rsidRPr="00135FB0">
        <w:t xml:space="preserve">Tijdens je studie wil je vooral bezig zijn met je opleiding. Toch zijn studieboeken, readers, artikelen en andere materialen niet altijd goed bruikbaar als je </w:t>
      </w:r>
      <w:r w:rsidR="00092452">
        <w:t xml:space="preserve">slechtziend of </w:t>
      </w:r>
      <w:r w:rsidRPr="00135FB0">
        <w:t>blind bent. Dedicon helpt je om studiemateriaal in een passende leesvorm te krijgen. Zo kun je zelfstandig studeren met de hulpmiddelen die voor jou werken.</w:t>
      </w:r>
    </w:p>
    <w:p w14:paraId="666AD829" w14:textId="77777777" w:rsidR="00EC59FD" w:rsidRPr="00135FB0" w:rsidRDefault="00EC59FD" w:rsidP="00EC59FD"/>
    <w:p w14:paraId="3852E370" w14:textId="07EF4706" w:rsidR="003A2991" w:rsidRDefault="003A2991" w:rsidP="00407FED">
      <w:pPr>
        <w:pStyle w:val="Kop1"/>
      </w:pPr>
      <w:r w:rsidRPr="00CB0E2C">
        <w:t>Welke toegankelijke studiematerialen kan ik bij Dedicon vinden?</w:t>
      </w:r>
    </w:p>
    <w:p w14:paraId="6FC4A1EE" w14:textId="47238284" w:rsidR="00EC59FD" w:rsidRDefault="00EC59FD" w:rsidP="00EC59FD">
      <w:r w:rsidRPr="00135FB0">
        <w:t>Niet iedereen leest op dezelfde manier. Misschien werk je met een schermlezer of brailleleesregel. Misschien helpt vergroting je om prettig te lezen. Daarom biedt Dedicon studiemateriaal in verschillende aangepaste leesvormen aan.</w:t>
      </w:r>
    </w:p>
    <w:p w14:paraId="65850D5D" w14:textId="77777777" w:rsidR="00EC59FD" w:rsidRPr="00135FB0" w:rsidRDefault="00EC59FD" w:rsidP="00EC59FD"/>
    <w:p w14:paraId="3C5E83D3" w14:textId="77777777" w:rsidR="00EC59FD" w:rsidRDefault="00EC59FD" w:rsidP="00EC59FD">
      <w:r w:rsidRPr="00135FB0">
        <w:t>Denk bijvoorbeeld aan:</w:t>
      </w:r>
    </w:p>
    <w:p w14:paraId="4675368F" w14:textId="77777777" w:rsidR="000D079A" w:rsidRPr="00135FB0" w:rsidRDefault="000D079A" w:rsidP="00EC59FD"/>
    <w:p w14:paraId="10F403BB" w14:textId="77777777" w:rsidR="00EC59FD" w:rsidRPr="00135FB0" w:rsidRDefault="00EC59FD" w:rsidP="00EC59FD">
      <w:pPr>
        <w:numPr>
          <w:ilvl w:val="0"/>
          <w:numId w:val="2"/>
        </w:numPr>
        <w:spacing w:line="288" w:lineRule="auto"/>
      </w:pPr>
      <w:hyperlink r:id="rId11" w:history="1">
        <w:r w:rsidRPr="00135FB0">
          <w:rPr>
            <w:rStyle w:val="Hyperlink"/>
          </w:rPr>
          <w:t>digitale bestanden die geschikt zijn voor schermlezers</w:t>
        </w:r>
      </w:hyperlink>
    </w:p>
    <w:p w14:paraId="7C3FDABF" w14:textId="77777777" w:rsidR="00EC59FD" w:rsidRPr="00135FB0" w:rsidRDefault="00EC59FD" w:rsidP="00EC59FD">
      <w:pPr>
        <w:numPr>
          <w:ilvl w:val="0"/>
          <w:numId w:val="2"/>
        </w:numPr>
        <w:spacing w:line="288" w:lineRule="auto"/>
      </w:pPr>
      <w:hyperlink r:id="rId12" w:history="1">
        <w:r w:rsidRPr="00135FB0">
          <w:rPr>
            <w:rStyle w:val="Hyperlink"/>
          </w:rPr>
          <w:t>studiemateriaal in braille</w:t>
        </w:r>
      </w:hyperlink>
    </w:p>
    <w:p w14:paraId="38B7CBF8" w14:textId="77777777" w:rsidR="00EC59FD" w:rsidRPr="00135FB0" w:rsidRDefault="00EC59FD" w:rsidP="00EC59FD">
      <w:pPr>
        <w:numPr>
          <w:ilvl w:val="0"/>
          <w:numId w:val="2"/>
        </w:numPr>
        <w:spacing w:line="288" w:lineRule="auto"/>
      </w:pPr>
      <w:hyperlink r:id="rId13" w:history="1">
        <w:r w:rsidRPr="00135FB0">
          <w:rPr>
            <w:rStyle w:val="Hyperlink"/>
          </w:rPr>
          <w:t>audioversies van boeken</w:t>
        </w:r>
      </w:hyperlink>
    </w:p>
    <w:p w14:paraId="7E18C939" w14:textId="77777777" w:rsidR="00EC59FD" w:rsidRDefault="00EC59FD" w:rsidP="00EC59FD">
      <w:pPr>
        <w:numPr>
          <w:ilvl w:val="0"/>
          <w:numId w:val="2"/>
        </w:numPr>
        <w:spacing w:line="288" w:lineRule="auto"/>
      </w:pPr>
      <w:hyperlink r:id="rId14" w:history="1">
        <w:r w:rsidRPr="00135FB0">
          <w:rPr>
            <w:rStyle w:val="Hyperlink"/>
          </w:rPr>
          <w:t>bestanden die goed te gebruiken zijn met vergrotingssoftware</w:t>
        </w:r>
      </w:hyperlink>
    </w:p>
    <w:p w14:paraId="17EC91A3" w14:textId="77777777" w:rsidR="00EC59FD" w:rsidRPr="00135FB0" w:rsidRDefault="00EC59FD" w:rsidP="00EC59FD">
      <w:pPr>
        <w:ind w:left="720"/>
      </w:pPr>
    </w:p>
    <w:p w14:paraId="699BCC7D" w14:textId="15EA8F87" w:rsidR="00EC59FD" w:rsidRDefault="00EC59FD" w:rsidP="00EC59FD">
      <w:r w:rsidRPr="00135FB0">
        <w:t xml:space="preserve">Welke vorm </w:t>
      </w:r>
      <w:hyperlink r:id="rId15" w:history="1">
        <w:r w:rsidR="007C1049" w:rsidRPr="00CB0E2C">
          <w:rPr>
            <w:rStyle w:val="Hyperlink"/>
          </w:rPr>
          <w:t>voor jo</w:t>
        </w:r>
        <w:r w:rsidR="00ED0427" w:rsidRPr="00CB0E2C">
          <w:rPr>
            <w:rStyle w:val="Hyperlink"/>
          </w:rPr>
          <w:t>u het prettigst</w:t>
        </w:r>
      </w:hyperlink>
      <w:r w:rsidR="007C1049">
        <w:t xml:space="preserve"> </w:t>
      </w:r>
      <w:r w:rsidRPr="00135FB0">
        <w:t xml:space="preserve">prettig werkt, hangt af van </w:t>
      </w:r>
      <w:r w:rsidR="0055126B">
        <w:t>je</w:t>
      </w:r>
      <w:r w:rsidRPr="00135FB0">
        <w:t xml:space="preserve"> zicht, </w:t>
      </w:r>
      <w:r w:rsidR="0055126B">
        <w:t xml:space="preserve">de </w:t>
      </w:r>
      <w:r w:rsidRPr="00135FB0">
        <w:t xml:space="preserve">hulpmiddelen </w:t>
      </w:r>
      <w:r w:rsidR="0055126B">
        <w:t>die je gebruikt en je</w:t>
      </w:r>
      <w:r w:rsidRPr="00135FB0">
        <w:t xml:space="preserve"> persoonlijke voorkeur. Je hoeft dat niet vooraf precies te weten. Via</w:t>
      </w:r>
      <w:r w:rsidR="00CB0E2C">
        <w:t xml:space="preserve"> de website van</w:t>
      </w:r>
      <w:r w:rsidRPr="00135FB0">
        <w:t xml:space="preserve"> Dedicon kun je verschillende leesvormen </w:t>
      </w:r>
      <w:hyperlink r:id="rId16" w:history="1">
        <w:r w:rsidRPr="00CB0E2C">
          <w:rPr>
            <w:rStyle w:val="Hyperlink"/>
          </w:rPr>
          <w:t>bekijken en uitproberen</w:t>
        </w:r>
      </w:hyperlink>
      <w:r w:rsidRPr="00135FB0">
        <w:t>.</w:t>
      </w:r>
      <w:r w:rsidR="00CB0E2C">
        <w:t xml:space="preserve"> </w:t>
      </w:r>
    </w:p>
    <w:p w14:paraId="01A29226" w14:textId="77777777" w:rsidR="009B4CBD" w:rsidRPr="00135FB0" w:rsidRDefault="009B4CBD" w:rsidP="00EC59FD"/>
    <w:p w14:paraId="1900D30B" w14:textId="40E309F8" w:rsidR="00EC59FD" w:rsidRDefault="00EC59FD" w:rsidP="00EC59FD">
      <w:r w:rsidRPr="00135FB0">
        <w:t>Een Edu-tekstbestand is bijvoorbeeld zo opgebouwd dat je de tekst met een brailleleesregel kunt gebruiken, door de computer kunt laten voorlezen en zelf kunt aanpassen.</w:t>
      </w:r>
      <w:r w:rsidR="00CB0E2C">
        <w:t xml:space="preserve"> Terwijl een Foto</w:t>
      </w:r>
      <w:r w:rsidR="00EE4A5E">
        <w:t>-</w:t>
      </w:r>
      <w:r w:rsidR="00CB0E2C">
        <w:t xml:space="preserve">PDF speciaal ontwikkeld is om je schoolboek tot wel 500% te vergroten op je beeldscherm. </w:t>
      </w:r>
    </w:p>
    <w:p w14:paraId="2C4851F9" w14:textId="77777777" w:rsidR="00312ACB" w:rsidRDefault="00312ACB" w:rsidP="00EC59FD"/>
    <w:p w14:paraId="79132FDF" w14:textId="77777777" w:rsidR="00E12D5C" w:rsidRPr="00EF1530" w:rsidRDefault="00E12D5C" w:rsidP="00EF1530"/>
    <w:p w14:paraId="6B5FCF8B" w14:textId="47AB5283" w:rsidR="00EC59FD" w:rsidRDefault="00EF1530" w:rsidP="00D56868">
      <w:pPr>
        <w:pStyle w:val="Kop1"/>
      </w:pPr>
      <w:r w:rsidRPr="00E67301">
        <w:t>Moet ik lid worden</w:t>
      </w:r>
      <w:r w:rsidR="00E12D5C" w:rsidRPr="00E67301">
        <w:t xml:space="preserve"> of een account aanmaken</w:t>
      </w:r>
      <w:r w:rsidRPr="00E67301">
        <w:t>?</w:t>
      </w:r>
    </w:p>
    <w:p w14:paraId="79ED3811" w14:textId="1D3FA6B4" w:rsidR="00CB0E2C" w:rsidRDefault="00CB0E2C" w:rsidP="00CB0E2C">
      <w:r>
        <w:t xml:space="preserve">Je kunt bij Dedicon boeken bestellen wanneer je een visuele beperking hebt. </w:t>
      </w:r>
      <w:r w:rsidRPr="00135FB0">
        <w:t xml:space="preserve">Voor </w:t>
      </w:r>
      <w:r w:rsidR="00E67301">
        <w:t xml:space="preserve">het bestellen en aanvragen van studieboeken </w:t>
      </w:r>
      <w:r w:rsidRPr="00135FB0">
        <w:t xml:space="preserve">moet je </w:t>
      </w:r>
      <w:r>
        <w:t xml:space="preserve">een account aanmaken en </w:t>
      </w:r>
      <w:r w:rsidRPr="00135FB0">
        <w:t>zijn ingelogd in de webwinkel van Dedicon.</w:t>
      </w:r>
      <w:r w:rsidR="00E67301">
        <w:t xml:space="preserve"> Je hoeft niet lid te worden. </w:t>
      </w:r>
      <w:r w:rsidRPr="00135FB0">
        <w:t xml:space="preserve">Om aangepaste studieboeken te bestellen heb je </w:t>
      </w:r>
      <w:hyperlink r:id="rId17" w:history="1">
        <w:r w:rsidRPr="00E67301">
          <w:rPr>
            <w:rStyle w:val="Hyperlink"/>
          </w:rPr>
          <w:t>een Verklaring Leesbeperking</w:t>
        </w:r>
      </w:hyperlink>
      <w:r w:rsidRPr="00135FB0">
        <w:t xml:space="preserve"> nodig. Als particuliere besteller voeg je deze verklaring toe aan je account.</w:t>
      </w:r>
      <w:r>
        <w:t xml:space="preserve"> </w:t>
      </w:r>
      <w:r w:rsidRPr="0073700A">
        <w:t xml:space="preserve">Je betaalt 6 </w:t>
      </w:r>
      <w:r w:rsidR="003D7514">
        <w:t xml:space="preserve">euro </w:t>
      </w:r>
      <w:r w:rsidRPr="0073700A">
        <w:t>per titel, per leesvorm, per s</w:t>
      </w:r>
      <w:r>
        <w:t>tudie</w:t>
      </w:r>
      <w:r w:rsidRPr="0073700A">
        <w:t>jaar.</w:t>
      </w:r>
    </w:p>
    <w:p w14:paraId="526FB3A7" w14:textId="77777777" w:rsidR="00592F9F" w:rsidRDefault="00592F9F" w:rsidP="00CB0E2C"/>
    <w:p w14:paraId="54FE1DC3" w14:textId="2CCEDEB3" w:rsidR="002813AC" w:rsidRDefault="002813AC" w:rsidP="00D56868">
      <w:pPr>
        <w:pStyle w:val="Kop1"/>
      </w:pPr>
      <w:r w:rsidRPr="00E67301">
        <w:lastRenderedPageBreak/>
        <w:t xml:space="preserve">Hoe vind ik </w:t>
      </w:r>
      <w:r w:rsidR="001D24BD" w:rsidRPr="00E67301">
        <w:t xml:space="preserve">toegankelijke </w:t>
      </w:r>
      <w:r w:rsidRPr="00E67301">
        <w:t>studieboeken</w:t>
      </w:r>
      <w:r w:rsidR="00CF02E2" w:rsidRPr="00E67301">
        <w:t xml:space="preserve"> bij Dedicon</w:t>
      </w:r>
      <w:r w:rsidRPr="00E67301">
        <w:t>?</w:t>
      </w:r>
    </w:p>
    <w:p w14:paraId="5AFC652A" w14:textId="45FAB9FF" w:rsidR="0032782C" w:rsidRDefault="00EC59FD" w:rsidP="0032782C">
      <w:r w:rsidRPr="00135FB0">
        <w:t xml:space="preserve">Voor studieboeken kun je het beste beginnen in de webwinkel van </w:t>
      </w:r>
      <w:hyperlink r:id="rId18" w:history="1">
        <w:r w:rsidRPr="0061655D">
          <w:rPr>
            <w:rStyle w:val="Hyperlink"/>
          </w:rPr>
          <w:t>Dedicon Educatief</w:t>
        </w:r>
      </w:hyperlink>
      <w:r w:rsidRPr="00135FB0">
        <w:t xml:space="preserve">. </w:t>
      </w:r>
      <w:r w:rsidR="0032782C">
        <w:t>Hier</w:t>
      </w:r>
      <w:r w:rsidR="0032782C" w:rsidRPr="00135FB0">
        <w:t xml:space="preserve"> vind je studiematerialen in verschillende aangepaste leesvormen, zoals braille, EPUB, gesproken boeken, Edu-tekst, FotoPDF, A3-vergrotingen en voelbare tekeningen.</w:t>
      </w:r>
    </w:p>
    <w:p w14:paraId="03F24487" w14:textId="77777777" w:rsidR="0032782C" w:rsidRDefault="0032782C" w:rsidP="00EC59FD"/>
    <w:p w14:paraId="46912F5D" w14:textId="6FBEC0AB" w:rsidR="00EC59FD" w:rsidRDefault="00EC59FD" w:rsidP="00EC59FD">
      <w:r w:rsidRPr="00135FB0">
        <w:t>Zoek daar eerst of jouw boek al beschikbaar is. Heb je het ISBN van het boek? Gebruik dat dan bij het zoeken. Zo verklein je de kans dat je per ongeluk een andere druk of uitgave kiest.</w:t>
      </w:r>
    </w:p>
    <w:p w14:paraId="318C7802" w14:textId="77777777" w:rsidR="003E0231" w:rsidRPr="00135FB0" w:rsidRDefault="003E0231" w:rsidP="00EC59FD"/>
    <w:p w14:paraId="18B6DD29" w14:textId="6858E9B7" w:rsidR="00EC59FD" w:rsidRDefault="00EB5164" w:rsidP="00EC59FD">
      <w:r>
        <w:t>Als</w:t>
      </w:r>
      <w:r w:rsidR="00EC59FD" w:rsidRPr="00135FB0">
        <w:t xml:space="preserve"> de titel die je nodig hebt al in de collectie </w:t>
      </w:r>
      <w:r>
        <w:t xml:space="preserve">staat </w:t>
      </w:r>
      <w:r w:rsidR="00EC59FD" w:rsidRPr="00135FB0">
        <w:t xml:space="preserve">en </w:t>
      </w:r>
      <w:r>
        <w:t xml:space="preserve">in de juiste </w:t>
      </w:r>
      <w:r w:rsidR="00EC59FD" w:rsidRPr="00135FB0">
        <w:t>leesvorm beschikbaar</w:t>
      </w:r>
      <w:r>
        <w:t xml:space="preserve"> is, </w:t>
      </w:r>
      <w:r w:rsidR="00EC59FD" w:rsidRPr="00135FB0">
        <w:t>kun je het materiaal direct bestellen.</w:t>
      </w:r>
      <w:r w:rsidR="00F31465">
        <w:t xml:space="preserve"> </w:t>
      </w:r>
    </w:p>
    <w:p w14:paraId="74302FA4" w14:textId="77777777" w:rsidR="00EC59FD" w:rsidRDefault="00EC59FD" w:rsidP="00EC59FD"/>
    <w:p w14:paraId="6286AD74" w14:textId="07214D23" w:rsidR="001D24BD" w:rsidRPr="00126D64" w:rsidRDefault="00693FC4" w:rsidP="003D7514">
      <w:pPr>
        <w:pStyle w:val="Kop1"/>
      </w:pPr>
      <w:r w:rsidRPr="00135FB0">
        <w:t>Als jouw studiemateriaal nog niet beschikbaar is</w:t>
      </w:r>
    </w:p>
    <w:p w14:paraId="5D4D915D" w14:textId="3E2E08EE" w:rsidR="00693FC4" w:rsidRDefault="00693FC4" w:rsidP="00693FC4">
      <w:r w:rsidRPr="00135FB0">
        <w:t xml:space="preserve">Kun je een boek niet vinden of ontbreekt de leesvorm die jij nodig hebt? Dan kun je een </w:t>
      </w:r>
      <w:r w:rsidR="00316118" w:rsidRPr="00E67301">
        <w:t xml:space="preserve">zogenaamd </w:t>
      </w:r>
      <w:r w:rsidRPr="00E67301">
        <w:t>productieverzoek</w:t>
      </w:r>
      <w:r w:rsidRPr="00135FB0">
        <w:t xml:space="preserve"> indienen. Dedicon onderzoekt dan of het studiemateriaal in de gewenste leesvorm kan worden gemaakt.</w:t>
      </w:r>
    </w:p>
    <w:p w14:paraId="222B2F7D" w14:textId="77777777" w:rsidR="00693FC4" w:rsidRPr="00135FB0" w:rsidRDefault="00693FC4" w:rsidP="00693FC4"/>
    <w:p w14:paraId="6DC99D4F" w14:textId="77777777" w:rsidR="00693FC4" w:rsidRDefault="00693FC4" w:rsidP="00693FC4">
      <w:r w:rsidRPr="00135FB0">
        <w:t>Zo pak je het aan:</w:t>
      </w:r>
    </w:p>
    <w:p w14:paraId="77EFDE1D" w14:textId="77777777" w:rsidR="006163ED" w:rsidRPr="00135FB0" w:rsidRDefault="006163ED" w:rsidP="00693FC4"/>
    <w:p w14:paraId="6AA4C3CD" w14:textId="77777777" w:rsidR="00693FC4" w:rsidRPr="00135FB0" w:rsidRDefault="00693FC4" w:rsidP="00693FC4">
      <w:pPr>
        <w:numPr>
          <w:ilvl w:val="0"/>
          <w:numId w:val="3"/>
        </w:numPr>
        <w:spacing w:line="288" w:lineRule="auto"/>
      </w:pPr>
      <w:r w:rsidRPr="00135FB0">
        <w:t>Log in bij Dedicon Educatief.</w:t>
      </w:r>
    </w:p>
    <w:p w14:paraId="4DF88316" w14:textId="77777777" w:rsidR="00693FC4" w:rsidRPr="00135FB0" w:rsidRDefault="00693FC4" w:rsidP="00693FC4">
      <w:pPr>
        <w:numPr>
          <w:ilvl w:val="0"/>
          <w:numId w:val="3"/>
        </w:numPr>
        <w:spacing w:line="288" w:lineRule="auto"/>
      </w:pPr>
      <w:r w:rsidRPr="00135FB0">
        <w:t>Zoek of het boek al in de collectie staat, bij voorkeur met het ISBN.</w:t>
      </w:r>
    </w:p>
    <w:p w14:paraId="44ED9713" w14:textId="5691EFBF" w:rsidR="00693FC4" w:rsidRPr="00135FB0" w:rsidRDefault="00693FC4" w:rsidP="0038332F">
      <w:pPr>
        <w:numPr>
          <w:ilvl w:val="0"/>
          <w:numId w:val="3"/>
        </w:numPr>
        <w:spacing w:line="288" w:lineRule="auto"/>
      </w:pPr>
      <w:r w:rsidRPr="00135FB0">
        <w:t>Controleer welke leesvormen beschikbaar zijn.</w:t>
      </w:r>
      <w:r w:rsidR="00E67301">
        <w:t xml:space="preserve"> </w:t>
      </w:r>
      <w:r w:rsidRPr="00135FB0">
        <w:t>Ontbreekt jouw leesvorm of staat het boek niet in de collectie? Dien dan een productieverzoek in.</w:t>
      </w:r>
      <w:r w:rsidR="00E67301">
        <w:t xml:space="preserve"> </w:t>
      </w:r>
      <w:r w:rsidR="00E67301" w:rsidRPr="00135FB0">
        <w:t>Controleer eerst of er voor dezelfde titel al een productieverzoek</w:t>
      </w:r>
      <w:r w:rsidR="00E67301">
        <w:t xml:space="preserve"> in jouw gewenste vorm</w:t>
      </w:r>
      <w:r w:rsidR="00E67301" w:rsidRPr="00135FB0">
        <w:t xml:space="preserve"> loopt.</w:t>
      </w:r>
      <w:r w:rsidR="00E67301">
        <w:t xml:space="preserve"> Je checkt dit door op het bestaande boek te klikken.</w:t>
      </w:r>
      <w:r w:rsidR="00E67301" w:rsidRPr="00135FB0">
        <w:t xml:space="preserve"> Mogelijk kun je daar</w:t>
      </w:r>
      <w:r w:rsidR="00E67301">
        <w:t xml:space="preserve"> dan </w:t>
      </w:r>
      <w:r w:rsidR="00E67301" w:rsidRPr="00135FB0">
        <w:t>bij aansluiten.</w:t>
      </w:r>
    </w:p>
    <w:p w14:paraId="39AD82EE" w14:textId="6B8708BB" w:rsidR="00693FC4" w:rsidRDefault="00693FC4" w:rsidP="00EC59FD">
      <w:pPr>
        <w:numPr>
          <w:ilvl w:val="0"/>
          <w:numId w:val="3"/>
        </w:numPr>
        <w:spacing w:line="288" w:lineRule="auto"/>
      </w:pPr>
      <w:r w:rsidRPr="00135FB0">
        <w:t>Na je aanvraag ontvang je een bevestiging. De voortgang kun je volgen via ‘Mijn productieverzoeken’ in je account.</w:t>
      </w:r>
    </w:p>
    <w:p w14:paraId="67D423A4" w14:textId="77777777" w:rsidR="00693FC4" w:rsidRPr="00135FB0" w:rsidRDefault="00693FC4" w:rsidP="00EC59FD"/>
    <w:p w14:paraId="102F717C" w14:textId="2398E157" w:rsidR="00592F9F" w:rsidRPr="00592F9F" w:rsidRDefault="00EC59FD" w:rsidP="007A36A5">
      <w:pPr>
        <w:pStyle w:val="Kop1"/>
      </w:pPr>
      <w:r w:rsidRPr="00135FB0">
        <w:t>Vraag je studiemateriaal op tijd aan</w:t>
      </w:r>
    </w:p>
    <w:p w14:paraId="5FB69359" w14:textId="3056FFE9" w:rsidR="006163ED" w:rsidRDefault="00EC59FD" w:rsidP="00EC59FD">
      <w:r w:rsidRPr="00135FB0">
        <w:t>Zodra je je boekenlijst hebt, is het verstandig om te controleren welke titels al toegankelijk beschikbaar zijn. Wacht niet tot het eerste college. Het maken van een nieuwe leesvorm kost tijd.</w:t>
      </w:r>
      <w:r>
        <w:t xml:space="preserve"> </w:t>
      </w:r>
      <w:r w:rsidRPr="00135FB0">
        <w:t>Voor productieverzoeken geldt een gemiddelde productietijd van 4 tot 12 weken. Hoe lang het precies duurt, hangt onder andere af van de leesvorm, de omvang en moeilijkheid van het boek en de beschikbaarheid van het bronmateriaal. In de zomermaanden kan de productietijd oplopen.</w:t>
      </w:r>
      <w:r>
        <w:t xml:space="preserve"> </w:t>
      </w:r>
      <w:r w:rsidRPr="00135FB0">
        <w:t>Via Dedicon Educatief kun je meerdere ISBN-nummers uit je boekenlijst tegelijk invoeren. Je kunt ook een boekenlijst als PDF uploaden.</w:t>
      </w:r>
    </w:p>
    <w:p w14:paraId="2D2BB41F" w14:textId="77777777" w:rsidR="00592F9F" w:rsidRPr="00135FB0" w:rsidRDefault="00592F9F" w:rsidP="00EC59FD"/>
    <w:p w14:paraId="59336907" w14:textId="77777777" w:rsidR="00EC59FD" w:rsidRPr="00135FB0" w:rsidRDefault="00EC59FD" w:rsidP="00AD438B">
      <w:pPr>
        <w:pStyle w:val="Kop1"/>
      </w:pPr>
      <w:r w:rsidRPr="00135FB0">
        <w:t>Regel ook ondersteuning binnen je opleiding</w:t>
      </w:r>
    </w:p>
    <w:p w14:paraId="4290E9BE" w14:textId="77777777" w:rsidR="0038332F" w:rsidRDefault="0038332F" w:rsidP="0038332F">
      <w:r w:rsidRPr="00135FB0">
        <w:t>Een studie bestaat uit meer dan alleen studieboeken. Tijdens colleges krijg je vaak ook readers, artikelen, hand-outs, scans en andere documenten. Sommige materialen kun je ruim van tevoren regelen, andere krijg je pas kort voordat je ze nodig hebt.</w:t>
      </w:r>
    </w:p>
    <w:p w14:paraId="6A75C199" w14:textId="77777777" w:rsidR="0038332F" w:rsidRDefault="0038332F" w:rsidP="00EC59FD"/>
    <w:p w14:paraId="24512263" w14:textId="6077AEB2" w:rsidR="00EC59FD" w:rsidRDefault="00EC59FD" w:rsidP="00EC59FD">
      <w:r w:rsidRPr="00135FB0">
        <w:t>Toegankelijk studiemateriaal is belangrijk, maar tijdens je studie kom je meer tegen. Denk aan presentaties van docenten, digitale leeromgevingen, tentamens of materiaal dat je vlak voor een college ontvangt.</w:t>
      </w:r>
    </w:p>
    <w:p w14:paraId="57A0F892" w14:textId="77777777" w:rsidR="00EC59FD" w:rsidRPr="00135FB0" w:rsidRDefault="00EC59FD" w:rsidP="00EC59FD"/>
    <w:p w14:paraId="556CD340" w14:textId="3AECC556" w:rsidR="00EC59FD" w:rsidRDefault="00EC59FD" w:rsidP="00EC59FD">
      <w:r w:rsidRPr="00135FB0">
        <w:t>Bespreek daarom vroeg in je studie wat jij nodig hebt met je studieadviseur, studentendecaan of begeleider. Leg zo concreet mogelijk uit welke bestanden en hulpmiddelen voor jou goed werken</w:t>
      </w:r>
      <w:r w:rsidR="0038332F">
        <w:t>, te gebruiken zij en welke vooral ook niet.</w:t>
      </w:r>
      <w:r w:rsidRPr="00135FB0">
        <w:t xml:space="preserve"> Een bestand dat voor een ander toegankelijk is, hoeft voor jou immers niet de beste oplossing te zijn.</w:t>
      </w:r>
    </w:p>
    <w:p w14:paraId="4AF132C3" w14:textId="77777777" w:rsidR="00EC59FD" w:rsidRPr="00135FB0" w:rsidRDefault="00EC59FD" w:rsidP="00EC59FD"/>
    <w:p w14:paraId="22354DFD" w14:textId="5222326D" w:rsidR="00EC59FD" w:rsidRDefault="00EC59FD" w:rsidP="00EC59FD">
      <w:r w:rsidRPr="00135FB0">
        <w:t xml:space="preserve">Op </w:t>
      </w:r>
      <w:hyperlink r:id="rId19" w:history="1">
        <w:r w:rsidRPr="0085174B">
          <w:rPr>
            <w:rStyle w:val="Hyperlink"/>
          </w:rPr>
          <w:t>Dedicon.nl</w:t>
        </w:r>
      </w:hyperlink>
      <w:r w:rsidRPr="00135FB0">
        <w:t xml:space="preserve"> vertellen studenten met een visuele beperking dat het helpt om duidelijke afspraken te maken over studiemateriaal en ondersteuning. Ook contact met andere studenten die ervaring hebben met studeren met een visuele beperking kan helpen.</w:t>
      </w:r>
    </w:p>
    <w:p w14:paraId="71FDB301" w14:textId="77777777" w:rsidR="00EC59FD" w:rsidRPr="00135FB0" w:rsidRDefault="00EC59FD" w:rsidP="00EC59FD"/>
    <w:p w14:paraId="2CC9343C" w14:textId="77777777" w:rsidR="00EC59FD" w:rsidRPr="00135FB0" w:rsidRDefault="00EC59FD" w:rsidP="00AD438B">
      <w:pPr>
        <w:pStyle w:val="Kop1"/>
      </w:pPr>
      <w:r w:rsidRPr="00135FB0">
        <w:t>Ook na je studie toegankelijk blijven lezen en leren</w:t>
      </w:r>
    </w:p>
    <w:p w14:paraId="311730FE" w14:textId="3CF75621" w:rsidR="00EC59FD" w:rsidRDefault="00EC59FD" w:rsidP="00EC59FD">
      <w:r w:rsidRPr="00135FB0">
        <w:t>Na je diploma stopt leren niet. Tijdens je werk kun je te maken krijgen met rapporten, handleidingen, notulen, vakliteratuur, cursusmateriaal en andere documenten.</w:t>
      </w:r>
      <w:r w:rsidR="00123C21">
        <w:t xml:space="preserve"> </w:t>
      </w:r>
      <w:r w:rsidRPr="00135FB0">
        <w:t>Ook dan kun je gebruikmaken va</w:t>
      </w:r>
      <w:r w:rsidR="00123C21">
        <w:t xml:space="preserve">n </w:t>
      </w:r>
      <w:r w:rsidR="0004387C">
        <w:t xml:space="preserve">de </w:t>
      </w:r>
      <w:r w:rsidR="0004387C" w:rsidRPr="00135FB0">
        <w:t>toegankelijke</w:t>
      </w:r>
      <w:r w:rsidRPr="00135FB0">
        <w:t xml:space="preserve"> leesvormen van Dedicon. </w:t>
      </w:r>
    </w:p>
    <w:p w14:paraId="61BF497A" w14:textId="77777777" w:rsidR="00EC59FD" w:rsidRPr="00135FB0" w:rsidRDefault="00EC59FD" w:rsidP="00EC59FD"/>
    <w:p w14:paraId="0272B8EC" w14:textId="77777777" w:rsidR="00EC59FD" w:rsidRDefault="00EC59FD" w:rsidP="00EC59FD">
      <w:r w:rsidRPr="00135FB0">
        <w:t>Zo helpt toegankelijke informatie je niet alleen tijdens je studie, maar ook wanneer je werkt, een cursus volgt of jezelf verder wilt ontwikkelen.</w:t>
      </w:r>
    </w:p>
    <w:p w14:paraId="29C1AE98" w14:textId="77777777" w:rsidR="00BC75C6" w:rsidRPr="00135FB0" w:rsidRDefault="00BC75C6" w:rsidP="00EC59FD"/>
    <w:p w14:paraId="062CE2EC" w14:textId="77777777" w:rsidR="00EC59FD" w:rsidRPr="00135FB0" w:rsidRDefault="00EC59FD" w:rsidP="005A439A">
      <w:pPr>
        <w:pStyle w:val="Kop1"/>
      </w:pPr>
      <w:r w:rsidRPr="00135FB0">
        <w:t>Hulp nodig?</w:t>
      </w:r>
    </w:p>
    <w:p w14:paraId="030A1929" w14:textId="77777777" w:rsidR="00EC59FD" w:rsidRDefault="00EC59FD" w:rsidP="00EC59FD">
      <w:r w:rsidRPr="00135FB0">
        <w:t>Ga je studeren en wil je weten welke mogelijkheden er voor jou zijn? Of loop je tijdens je studie tegen ontoegankelijk lesmateriaal aan? Bespreek dit met je onderwijsinstelling of begeleider.</w:t>
      </w:r>
    </w:p>
    <w:p w14:paraId="4B23496C" w14:textId="77777777" w:rsidR="00ED0427" w:rsidRPr="00135FB0" w:rsidRDefault="00ED0427" w:rsidP="00EC59FD"/>
    <w:p w14:paraId="3573DE73" w14:textId="79F5DAAA" w:rsidR="00EC59FD" w:rsidRPr="00135FB0" w:rsidRDefault="00EC59FD" w:rsidP="00EC59FD">
      <w:r w:rsidRPr="00135FB0">
        <w:t xml:space="preserve">Je kunt ook contact opnemen met Dedicon via </w:t>
      </w:r>
      <w:hyperlink r:id="rId20" w:history="1">
        <w:r w:rsidRPr="00135FB0">
          <w:rPr>
            <w:rStyle w:val="Hyperlink"/>
          </w:rPr>
          <w:t>klantenservice@dedicon.nl</w:t>
        </w:r>
      </w:hyperlink>
      <w:r w:rsidRPr="00135FB0">
        <w:t xml:space="preserve"> of 0486 486 100</w:t>
      </w:r>
      <w:r w:rsidR="00592F9F">
        <w:t>. Op dit telefoonnummer zijn ze ook bereikbaar via WhatsApp.</w:t>
      </w:r>
      <w:r w:rsidRPr="00135FB0">
        <w:t xml:space="preserve"> De klantenservice is op werkdagen bereikbaar van 9.00 tot 16.00 uur.</w:t>
      </w:r>
    </w:p>
    <w:p w14:paraId="49D85A8D" w14:textId="14A4501C" w:rsidR="00ED0427" w:rsidRDefault="00EC59FD" w:rsidP="00EC59FD">
      <w:r w:rsidRPr="00135FB0">
        <w:lastRenderedPageBreak/>
        <w:t>Hoe eerder duidelijk is wat jij nodig hebt, hoe beter je je studiemateriaal kunt regelen. Zo kun je je aandacht richten op waar het uiteindelijk om draait: je studie.</w:t>
      </w:r>
    </w:p>
    <w:p w14:paraId="4B2E4C2E" w14:textId="77777777" w:rsidR="00592F9F" w:rsidRPr="00135FB0" w:rsidRDefault="00592F9F" w:rsidP="00EC59FD"/>
    <w:p w14:paraId="12750900" w14:textId="77777777" w:rsidR="00EC59FD" w:rsidRPr="00135FB0" w:rsidRDefault="00EC59FD" w:rsidP="00AD438B">
      <w:pPr>
        <w:pStyle w:val="Kop1"/>
      </w:pPr>
      <w:r w:rsidRPr="00135FB0">
        <w:t>Meer weten?</w:t>
      </w:r>
    </w:p>
    <w:p w14:paraId="2EE7085D" w14:textId="77777777" w:rsidR="00EC59FD" w:rsidRPr="00135FB0" w:rsidRDefault="00EC59FD" w:rsidP="00EC59FD">
      <w:r w:rsidRPr="00135FB0">
        <w:t xml:space="preserve">Op </w:t>
      </w:r>
      <w:hyperlink r:id="rId21" w:history="1">
        <w:r w:rsidRPr="00135FB0">
          <w:rPr>
            <w:rStyle w:val="Hyperlink"/>
          </w:rPr>
          <w:t>de website van Dedicon</w:t>
        </w:r>
      </w:hyperlink>
      <w:r w:rsidRPr="00135FB0">
        <w:t xml:space="preserve"> vind je meer informatie over aangepast studiemateriaal, ervaringen van studenten, toegankelijke leesvormen en de ondersteuning die beschikbaar is voor mensen met een visuele beperking.</w:t>
      </w:r>
    </w:p>
    <w:p w14:paraId="70389693" w14:textId="77777777" w:rsidR="00EC59FD" w:rsidRDefault="00EC59FD" w:rsidP="00EC59FD"/>
    <w:p w14:paraId="1935D72A" w14:textId="77777777" w:rsidR="00EC59FD" w:rsidRDefault="00EC59FD" w:rsidP="00821148"/>
    <w:sectPr w:rsidR="00EC59FD" w:rsidSect="00096E1C">
      <w:headerReference w:type="default" r:id="rId22"/>
      <w:headerReference w:type="first" r:id="rId23"/>
      <w:pgSz w:w="11906" w:h="16838" w:code="9"/>
      <w:pgMar w:top="2835" w:right="2155" w:bottom="1520" w:left="1134" w:header="851"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56FA7" w14:textId="77777777" w:rsidR="0049790A" w:rsidRDefault="0049790A" w:rsidP="008E0750">
      <w:pPr>
        <w:spacing w:line="240" w:lineRule="auto"/>
      </w:pPr>
      <w:r>
        <w:separator/>
      </w:r>
    </w:p>
  </w:endnote>
  <w:endnote w:type="continuationSeparator" w:id="0">
    <w:p w14:paraId="171EE15A" w14:textId="77777777" w:rsidR="0049790A" w:rsidRDefault="0049790A" w:rsidP="008E07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49890C" w14:textId="77777777" w:rsidR="0049790A" w:rsidRDefault="0049790A" w:rsidP="008E0750">
      <w:pPr>
        <w:spacing w:line="240" w:lineRule="auto"/>
      </w:pPr>
      <w:r>
        <w:separator/>
      </w:r>
    </w:p>
  </w:footnote>
  <w:footnote w:type="continuationSeparator" w:id="0">
    <w:p w14:paraId="5D25D29C" w14:textId="77777777" w:rsidR="0049790A" w:rsidRDefault="0049790A" w:rsidP="008E075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bmNextPage"/>
  <w:p w14:paraId="6C7AC879" w14:textId="77777777" w:rsidR="00164697" w:rsidRDefault="00164697" w:rsidP="000C0F82">
    <w:pPr>
      <w:pStyle w:val="doHidden"/>
      <w:framePr w:w="226" w:wrap="around" w:vAnchor="page" w:hAnchor="page" w:x="271" w:y="556"/>
      <w:rPr>
        <w:szCs w:val="18"/>
      </w:rPr>
    </w:pPr>
    <w:r>
      <w:rPr>
        <w:noProof/>
      </w:rPr>
      <mc:AlternateContent>
        <mc:Choice Requires="wps">
          <w:drawing>
            <wp:anchor distT="0" distB="0" distL="114300" distR="114300" simplePos="0" relativeHeight="251664384" behindDoc="0" locked="1" layoutInCell="1" allowOverlap="1" wp14:anchorId="7A654010" wp14:editId="19579EE6">
              <wp:simplePos x="0" y="0"/>
              <wp:positionH relativeFrom="page">
                <wp:posOffset>590550</wp:posOffset>
              </wp:positionH>
              <wp:positionV relativeFrom="page">
                <wp:posOffset>619125</wp:posOffset>
              </wp:positionV>
              <wp:extent cx="1800000" cy="608400"/>
              <wp:effectExtent l="0" t="0" r="10160" b="1270"/>
              <wp:wrapNone/>
              <wp:docPr id="9" name="LogoNextPage"/>
              <wp:cNvGraphicFramePr/>
              <a:graphic xmlns:a="http://schemas.openxmlformats.org/drawingml/2006/main">
                <a:graphicData uri="http://schemas.microsoft.com/office/word/2010/wordprocessingShape">
                  <wps:wsp>
                    <wps:cNvSpPr txBox="1"/>
                    <wps:spPr>
                      <a:xfrm>
                        <a:off x="0" y="0"/>
                        <a:ext cx="1800000" cy="608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33A278" w14:textId="0AD2C51C" w:rsidR="00164697" w:rsidRDefault="00164697" w:rsidP="00994FE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654010" id="_x0000_t202" coordsize="21600,21600" o:spt="202" path="m,l,21600r21600,l21600,xe">
              <v:stroke joinstyle="miter"/>
              <v:path gradientshapeok="t" o:connecttype="rect"/>
            </v:shapetype>
            <v:shape id="LogoNextPage" o:spid="_x0000_s1026" type="#_x0000_t202" style="position:absolute;left:0;text-align:left;margin-left:46.5pt;margin-top:48.75pt;width:141.75pt;height:47.9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" filled="f" stroked="f" strokeweight=".5pt">
              <v:textbox inset="0,0,0,0">
                <w:txbxContent>
                  <w:p w14:paraId="2E33A278" w14:textId="0AD2C51C" w:rsidR="00164697" w:rsidRDefault="00164697" w:rsidP="00994FE6"/>
                </w:txbxContent>
              </v:textbox>
              <w10:wrap anchorx="page" anchory="page"/>
              <w10:anchorlock/>
            </v:shape>
          </w:pict>
        </mc:Fallback>
      </mc:AlternateContent>
    </w:r>
    <w:r>
      <w:t xml:space="preserve">  </w:t>
    </w:r>
    <w:bookmarkEnd w:id="0"/>
  </w:p>
  <w:p w14:paraId="3D69A8E4" w14:textId="663D3865" w:rsidR="00164697" w:rsidRDefault="005033A2">
    <w:pPr>
      <w:pStyle w:val="Koptekst"/>
    </w:pPr>
    <w:r>
      <w:rPr>
        <w:noProof/>
        <w:lang w:eastAsia="nl-NL"/>
      </w:rPr>
      <w:drawing>
        <wp:anchor distT="0" distB="0" distL="114300" distR="114300" simplePos="0" relativeHeight="251666432" behindDoc="1" locked="0" layoutInCell="1" allowOverlap="1" wp14:anchorId="7490CDDA" wp14:editId="03DBD4E3">
          <wp:simplePos x="0" y="0"/>
          <wp:positionH relativeFrom="column">
            <wp:posOffset>4793673</wp:posOffset>
          </wp:positionH>
          <wp:positionV relativeFrom="paragraph">
            <wp:posOffset>6927</wp:posOffset>
          </wp:positionV>
          <wp:extent cx="1793240" cy="607235"/>
          <wp:effectExtent l="0" t="0" r="0" b="2540"/>
          <wp:wrapNone/>
          <wp:docPr id="10" name="Picture 10"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p>
  <w:p w14:paraId="19811211" w14:textId="06EDA770" w:rsidR="00164697" w:rsidRDefault="0016469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FA18B" w14:textId="77777777" w:rsidR="00164697" w:rsidRDefault="00495B62" w:rsidP="00545407">
    <w:pPr>
      <w:pStyle w:val="Koptekst"/>
    </w:pPr>
    <w:bookmarkStart w:id="1" w:name="Logo"/>
    <w:r>
      <w:rPr>
        <w:noProof/>
        <w:lang w:eastAsia="nl-NL"/>
      </w:rPr>
      <w:drawing>
        <wp:anchor distT="0" distB="0" distL="114300" distR="114300" simplePos="0" relativeHeight="251665408" behindDoc="0" locked="0" layoutInCell="1" allowOverlap="1" wp14:anchorId="1A90D66B" wp14:editId="417E87FC">
          <wp:simplePos x="0" y="0"/>
          <wp:positionH relativeFrom="column">
            <wp:posOffset>4911090</wp:posOffset>
          </wp:positionH>
          <wp:positionV relativeFrom="paragraph">
            <wp:posOffset>-182245</wp:posOffset>
          </wp:positionV>
          <wp:extent cx="1793240" cy="607235"/>
          <wp:effectExtent l="0" t="0" r="0" b="2540"/>
          <wp:wrapSquare wrapText="bothSides"/>
          <wp:docPr id="5" name="Picture 5"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F2ED2"/>
    <w:multiLevelType w:val="multilevel"/>
    <w:tmpl w:val="B73AC3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7247C7D"/>
    <w:multiLevelType w:val="multilevel"/>
    <w:tmpl w:val="27BE1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F70DBF"/>
    <w:multiLevelType w:val="hybridMultilevel"/>
    <w:tmpl w:val="901CFE18"/>
    <w:lvl w:ilvl="0" w:tplc="9F7014E8">
      <w:start w:val="1"/>
      <w:numFmt w:val="lowerLetter"/>
      <w:lvlText w:val="%1"/>
      <w:lvlJc w:val="left"/>
      <w:pPr>
        <w:tabs>
          <w:tab w:val="num" w:pos="432"/>
        </w:tabs>
        <w:ind w:left="43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6227864">
    <w:abstractNumId w:val="2"/>
  </w:num>
  <w:num w:numId="2" w16cid:durableId="1635058237">
    <w:abstractNumId w:val="1"/>
  </w:num>
  <w:num w:numId="3" w16cid:durableId="135608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9"/>
  <w:hyphenationZone w:val="425"/>
  <w:drawingGridHorizontalSpacing w:val="2722"/>
  <w:drawingGridVerticalSpacing w:val="142"/>
  <w:doNotUseMarginsForDrawingGridOrigin/>
  <w:drawingGridHorizontalOrigin w:val="1134"/>
  <w:drawingGridVerticalOrigin w:val="275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2|1002"/>
    <w:docVar w:name="signer" w:val="&lt;?xml version=&quot;1.0&quot;?&gt;_x000d__x000a_&lt;Profile xmlns:xsi=&quot;http://www.w3.org/2001/XMLSchema-instance&quot; xmlns:xsd=&quot;http://www.w3.org/2001/XMLSchema&quot;&gt;_x000d__x000a_  &lt;ID&gt;098be11e-e661-4c56-8720-f2a67529f06d&lt;/ID&gt;_x000d__x000a_  &lt;profileAlias&gt;Annette&lt;/profileAlias&gt;_x000d__x000a_  &lt;Division&gt;Onderwijs&lt;/Division&gt;_x000d__x000a_  &lt;Location&gt;Haren MB&lt;/Location&gt;_x000d__x000a_  &lt;Department&gt;SmartBuilder&lt;/Department&gt;_x000d__x000a_  &lt;Functie&gt;Consultant&lt;/Functie&gt;_x000d__x000a_  &lt;txtSignerName&gt;Annette de Wit&lt;/txtSignerName&gt;_x000d__x000a_  &lt;txtTelephone&gt;0614889222&lt;/txtTelephone&gt;_x000d__x000a_  &lt;txtEmail&gt;anwi@visio.nl&lt;/txtEmail&gt;_x000d__x000a_&lt;/Profile&gt;"/>
  </w:docVars>
  <w:rsids>
    <w:rsidRoot w:val="00E82F7E"/>
    <w:rsid w:val="000038EA"/>
    <w:rsid w:val="00024408"/>
    <w:rsid w:val="000316E8"/>
    <w:rsid w:val="000414B3"/>
    <w:rsid w:val="0004387C"/>
    <w:rsid w:val="000445D9"/>
    <w:rsid w:val="00045387"/>
    <w:rsid w:val="00047134"/>
    <w:rsid w:val="000619B3"/>
    <w:rsid w:val="00070239"/>
    <w:rsid w:val="000910DB"/>
    <w:rsid w:val="00092452"/>
    <w:rsid w:val="00096E1C"/>
    <w:rsid w:val="00097567"/>
    <w:rsid w:val="000A2897"/>
    <w:rsid w:val="000B2DE9"/>
    <w:rsid w:val="000C0F82"/>
    <w:rsid w:val="000C125C"/>
    <w:rsid w:val="000D079A"/>
    <w:rsid w:val="000E0611"/>
    <w:rsid w:val="00123C21"/>
    <w:rsid w:val="00124469"/>
    <w:rsid w:val="00126D64"/>
    <w:rsid w:val="001302B6"/>
    <w:rsid w:val="00141861"/>
    <w:rsid w:val="001425CD"/>
    <w:rsid w:val="00155EEF"/>
    <w:rsid w:val="0015694E"/>
    <w:rsid w:val="00164697"/>
    <w:rsid w:val="00177D54"/>
    <w:rsid w:val="00195D91"/>
    <w:rsid w:val="001962DA"/>
    <w:rsid w:val="001B60C7"/>
    <w:rsid w:val="001C25CC"/>
    <w:rsid w:val="001D24BD"/>
    <w:rsid w:val="001D397E"/>
    <w:rsid w:val="001E118A"/>
    <w:rsid w:val="001F30D0"/>
    <w:rsid w:val="001F602D"/>
    <w:rsid w:val="00230732"/>
    <w:rsid w:val="00260A50"/>
    <w:rsid w:val="0026676E"/>
    <w:rsid w:val="002813AC"/>
    <w:rsid w:val="0028142A"/>
    <w:rsid w:val="00287E07"/>
    <w:rsid w:val="00295D12"/>
    <w:rsid w:val="002A4AA3"/>
    <w:rsid w:val="002C534D"/>
    <w:rsid w:val="002D72AF"/>
    <w:rsid w:val="002F1EF2"/>
    <w:rsid w:val="002F7B4F"/>
    <w:rsid w:val="003061D6"/>
    <w:rsid w:val="00312ACB"/>
    <w:rsid w:val="00316118"/>
    <w:rsid w:val="00323F8E"/>
    <w:rsid w:val="0032782C"/>
    <w:rsid w:val="00365B24"/>
    <w:rsid w:val="00365E45"/>
    <w:rsid w:val="00370E08"/>
    <w:rsid w:val="00375BBE"/>
    <w:rsid w:val="00382A96"/>
    <w:rsid w:val="0038332F"/>
    <w:rsid w:val="00397439"/>
    <w:rsid w:val="003A2991"/>
    <w:rsid w:val="003A3825"/>
    <w:rsid w:val="003D3DA8"/>
    <w:rsid w:val="003D4FDA"/>
    <w:rsid w:val="003D7514"/>
    <w:rsid w:val="003E0231"/>
    <w:rsid w:val="003E3377"/>
    <w:rsid w:val="003E76E5"/>
    <w:rsid w:val="00407FED"/>
    <w:rsid w:val="0041032B"/>
    <w:rsid w:val="0041318D"/>
    <w:rsid w:val="004212E5"/>
    <w:rsid w:val="004325FB"/>
    <w:rsid w:val="0043515A"/>
    <w:rsid w:val="00435C7A"/>
    <w:rsid w:val="004406F6"/>
    <w:rsid w:val="00457DF2"/>
    <w:rsid w:val="004737B6"/>
    <w:rsid w:val="004805E4"/>
    <w:rsid w:val="00490288"/>
    <w:rsid w:val="00495AA4"/>
    <w:rsid w:val="00495B62"/>
    <w:rsid w:val="0049790A"/>
    <w:rsid w:val="004C5805"/>
    <w:rsid w:val="005016C6"/>
    <w:rsid w:val="005033A2"/>
    <w:rsid w:val="0050538A"/>
    <w:rsid w:val="00515D1F"/>
    <w:rsid w:val="005444A1"/>
    <w:rsid w:val="00545407"/>
    <w:rsid w:val="0055126B"/>
    <w:rsid w:val="00563409"/>
    <w:rsid w:val="00565A26"/>
    <w:rsid w:val="00565EBB"/>
    <w:rsid w:val="00566BE3"/>
    <w:rsid w:val="00574CA9"/>
    <w:rsid w:val="00575DC8"/>
    <w:rsid w:val="005849C6"/>
    <w:rsid w:val="00592F9F"/>
    <w:rsid w:val="005947E7"/>
    <w:rsid w:val="00594B92"/>
    <w:rsid w:val="005973A0"/>
    <w:rsid w:val="005A220E"/>
    <w:rsid w:val="005A439A"/>
    <w:rsid w:val="005A616E"/>
    <w:rsid w:val="005A73D1"/>
    <w:rsid w:val="005B7962"/>
    <w:rsid w:val="005C5FA7"/>
    <w:rsid w:val="005E260B"/>
    <w:rsid w:val="005E60ED"/>
    <w:rsid w:val="005E672D"/>
    <w:rsid w:val="005F3A2D"/>
    <w:rsid w:val="005F4191"/>
    <w:rsid w:val="00606F53"/>
    <w:rsid w:val="006163ED"/>
    <w:rsid w:val="00622BD0"/>
    <w:rsid w:val="00627056"/>
    <w:rsid w:val="00635C16"/>
    <w:rsid w:val="00645FA6"/>
    <w:rsid w:val="0064609E"/>
    <w:rsid w:val="00650627"/>
    <w:rsid w:val="00663169"/>
    <w:rsid w:val="0068056F"/>
    <w:rsid w:val="00683926"/>
    <w:rsid w:val="00692D9E"/>
    <w:rsid w:val="00693FC4"/>
    <w:rsid w:val="006964AB"/>
    <w:rsid w:val="006B428F"/>
    <w:rsid w:val="006B5EC7"/>
    <w:rsid w:val="006C6DAE"/>
    <w:rsid w:val="006F5C25"/>
    <w:rsid w:val="0070225C"/>
    <w:rsid w:val="00724971"/>
    <w:rsid w:val="0074134A"/>
    <w:rsid w:val="007418A6"/>
    <w:rsid w:val="007506D6"/>
    <w:rsid w:val="00752000"/>
    <w:rsid w:val="0075567E"/>
    <w:rsid w:val="00783779"/>
    <w:rsid w:val="007847F3"/>
    <w:rsid w:val="00784EC6"/>
    <w:rsid w:val="007A36A5"/>
    <w:rsid w:val="007B75D9"/>
    <w:rsid w:val="007C1049"/>
    <w:rsid w:val="007D3B70"/>
    <w:rsid w:val="00805FA5"/>
    <w:rsid w:val="00821148"/>
    <w:rsid w:val="00831A04"/>
    <w:rsid w:val="0086367F"/>
    <w:rsid w:val="00863F40"/>
    <w:rsid w:val="0086459F"/>
    <w:rsid w:val="008A3A38"/>
    <w:rsid w:val="008B2FA7"/>
    <w:rsid w:val="008C0FE7"/>
    <w:rsid w:val="008D15B1"/>
    <w:rsid w:val="008E0750"/>
    <w:rsid w:val="008F58DA"/>
    <w:rsid w:val="00901606"/>
    <w:rsid w:val="00917174"/>
    <w:rsid w:val="00927C18"/>
    <w:rsid w:val="009323E3"/>
    <w:rsid w:val="00936901"/>
    <w:rsid w:val="0094194B"/>
    <w:rsid w:val="00941F46"/>
    <w:rsid w:val="00946602"/>
    <w:rsid w:val="00970E09"/>
    <w:rsid w:val="00994FE6"/>
    <w:rsid w:val="009A1E33"/>
    <w:rsid w:val="009B4566"/>
    <w:rsid w:val="009B4CBD"/>
    <w:rsid w:val="009C4DB1"/>
    <w:rsid w:val="009E4089"/>
    <w:rsid w:val="00A154F9"/>
    <w:rsid w:val="00A15A3E"/>
    <w:rsid w:val="00A2535E"/>
    <w:rsid w:val="00A44054"/>
    <w:rsid w:val="00A44E6C"/>
    <w:rsid w:val="00A52390"/>
    <w:rsid w:val="00A61D30"/>
    <w:rsid w:val="00A81328"/>
    <w:rsid w:val="00A81A5F"/>
    <w:rsid w:val="00A82C13"/>
    <w:rsid w:val="00A92F28"/>
    <w:rsid w:val="00A94739"/>
    <w:rsid w:val="00A97AB5"/>
    <w:rsid w:val="00AB0B9A"/>
    <w:rsid w:val="00AB186A"/>
    <w:rsid w:val="00AC648F"/>
    <w:rsid w:val="00AD438B"/>
    <w:rsid w:val="00AD6B77"/>
    <w:rsid w:val="00B0534E"/>
    <w:rsid w:val="00B1721B"/>
    <w:rsid w:val="00B24007"/>
    <w:rsid w:val="00B278E3"/>
    <w:rsid w:val="00B46082"/>
    <w:rsid w:val="00B86F8C"/>
    <w:rsid w:val="00B92779"/>
    <w:rsid w:val="00BC21F9"/>
    <w:rsid w:val="00BC49EB"/>
    <w:rsid w:val="00BC75C6"/>
    <w:rsid w:val="00BD12D0"/>
    <w:rsid w:val="00BD1A97"/>
    <w:rsid w:val="00C1738A"/>
    <w:rsid w:val="00C175CD"/>
    <w:rsid w:val="00C17E2F"/>
    <w:rsid w:val="00C24A5C"/>
    <w:rsid w:val="00C30D83"/>
    <w:rsid w:val="00C3118C"/>
    <w:rsid w:val="00C53FE7"/>
    <w:rsid w:val="00C81D63"/>
    <w:rsid w:val="00C97646"/>
    <w:rsid w:val="00CB0E2C"/>
    <w:rsid w:val="00CB718F"/>
    <w:rsid w:val="00CC2A6E"/>
    <w:rsid w:val="00CD288C"/>
    <w:rsid w:val="00CD6538"/>
    <w:rsid w:val="00CF02E2"/>
    <w:rsid w:val="00CF15E8"/>
    <w:rsid w:val="00CF6F92"/>
    <w:rsid w:val="00D2198D"/>
    <w:rsid w:val="00D21A97"/>
    <w:rsid w:val="00D24EF1"/>
    <w:rsid w:val="00D40509"/>
    <w:rsid w:val="00D427BB"/>
    <w:rsid w:val="00D52696"/>
    <w:rsid w:val="00D56868"/>
    <w:rsid w:val="00D878F7"/>
    <w:rsid w:val="00D90B08"/>
    <w:rsid w:val="00D978D5"/>
    <w:rsid w:val="00DB5E5D"/>
    <w:rsid w:val="00DC0C9F"/>
    <w:rsid w:val="00DC391C"/>
    <w:rsid w:val="00DD15E8"/>
    <w:rsid w:val="00DD25CF"/>
    <w:rsid w:val="00DD45AD"/>
    <w:rsid w:val="00DD73D7"/>
    <w:rsid w:val="00DE2FBE"/>
    <w:rsid w:val="00DF0545"/>
    <w:rsid w:val="00E12D5C"/>
    <w:rsid w:val="00E45E99"/>
    <w:rsid w:val="00E52FF8"/>
    <w:rsid w:val="00E62C0B"/>
    <w:rsid w:val="00E67301"/>
    <w:rsid w:val="00E72EEA"/>
    <w:rsid w:val="00E82F7E"/>
    <w:rsid w:val="00EA4BCF"/>
    <w:rsid w:val="00EA7584"/>
    <w:rsid w:val="00EB07CB"/>
    <w:rsid w:val="00EB5164"/>
    <w:rsid w:val="00EC356C"/>
    <w:rsid w:val="00EC59FD"/>
    <w:rsid w:val="00EC6410"/>
    <w:rsid w:val="00ED0427"/>
    <w:rsid w:val="00ED0C49"/>
    <w:rsid w:val="00ED35AE"/>
    <w:rsid w:val="00ED5C23"/>
    <w:rsid w:val="00ED669D"/>
    <w:rsid w:val="00ED7EDD"/>
    <w:rsid w:val="00EE4A5E"/>
    <w:rsid w:val="00EE7C65"/>
    <w:rsid w:val="00EF1530"/>
    <w:rsid w:val="00F04B32"/>
    <w:rsid w:val="00F11A8C"/>
    <w:rsid w:val="00F15997"/>
    <w:rsid w:val="00F31465"/>
    <w:rsid w:val="00F35EDB"/>
    <w:rsid w:val="00F41B89"/>
    <w:rsid w:val="00F41CEC"/>
    <w:rsid w:val="00F50144"/>
    <w:rsid w:val="00F62835"/>
    <w:rsid w:val="00F6480D"/>
    <w:rsid w:val="00F66F3C"/>
    <w:rsid w:val="00F72328"/>
    <w:rsid w:val="00F92A06"/>
    <w:rsid w:val="00FB5E3F"/>
    <w:rsid w:val="00FB7965"/>
    <w:rsid w:val="00FC6D72"/>
    <w:rsid w:val="00FD1BF1"/>
    <w:rsid w:val="00FD7EA6"/>
    <w:rsid w:val="00FE18B0"/>
    <w:rsid w:val="00FE3E55"/>
    <w:rsid w:val="00FE72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C4517"/>
  <w15:docId w15:val="{8DD10A46-4C52-46FE-9DFA-7987E39BB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nl-NL" w:eastAsia="en-US" w:bidi="ar-SA"/>
      </w:rPr>
    </w:rPrDefault>
    <w:pPrDefault>
      <w:pPr>
        <w:spacing w:line="30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538A"/>
    <w:pPr>
      <w:spacing w:line="280" w:lineRule="atLeast"/>
    </w:pPr>
    <w:rPr>
      <w:rFonts w:ascii="Verdana" w:hAnsi="Verdana"/>
    </w:rPr>
  </w:style>
  <w:style w:type="paragraph" w:styleId="Kop1">
    <w:name w:val="heading 1"/>
    <w:aliases w:val="doKop 1"/>
    <w:basedOn w:val="Standaard"/>
    <w:next w:val="Standaard"/>
    <w:link w:val="Kop1Char"/>
    <w:uiPriority w:val="14"/>
    <w:qFormat/>
    <w:rsid w:val="00692D9E"/>
    <w:pPr>
      <w:keepNext/>
      <w:keepLines/>
      <w:spacing w:after="320" w:line="420" w:lineRule="atLeast"/>
      <w:outlineLvl w:val="0"/>
    </w:pPr>
    <w:rPr>
      <w:rFonts w:eastAsiaTheme="majorEastAsia" w:cstheme="majorBidi"/>
      <w:sz w:val="32"/>
      <w:szCs w:val="32"/>
    </w:rPr>
  </w:style>
  <w:style w:type="paragraph" w:styleId="Kop2">
    <w:name w:val="heading 2"/>
    <w:aliases w:val="doKop 2"/>
    <w:basedOn w:val="Standaard"/>
    <w:next w:val="Standaard"/>
    <w:link w:val="Kop2Char"/>
    <w:uiPriority w:val="19"/>
    <w:qFormat/>
    <w:rsid w:val="00164697"/>
    <w:pPr>
      <w:keepNext/>
      <w:keepLines/>
      <w:spacing w:before="40"/>
      <w:outlineLvl w:val="1"/>
    </w:pPr>
    <w:rPr>
      <w:rFonts w:eastAsiaTheme="majorEastAsia" w:cstheme="majorBidi"/>
      <w:b/>
      <w:sz w:val="24"/>
      <w:szCs w:val="26"/>
    </w:rPr>
  </w:style>
  <w:style w:type="paragraph" w:styleId="Kop3">
    <w:name w:val="heading 3"/>
    <w:aliases w:val="doKop 3"/>
    <w:basedOn w:val="Standaard"/>
    <w:next w:val="Standaard"/>
    <w:link w:val="Kop3Char"/>
    <w:uiPriority w:val="24"/>
    <w:qFormat/>
    <w:rsid w:val="00164697"/>
    <w:pPr>
      <w:keepNext/>
      <w:keepLines/>
      <w:spacing w:before="40"/>
      <w:outlineLvl w:val="2"/>
    </w:pPr>
    <w:rPr>
      <w:rFonts w:eastAsiaTheme="majorEastAsia" w:cstheme="majorBidi"/>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8E0750"/>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A2535E"/>
    <w:rPr>
      <w:rFonts w:ascii="Verdana" w:hAnsi="Verdana"/>
    </w:rPr>
  </w:style>
  <w:style w:type="paragraph" w:styleId="Voettekst">
    <w:name w:val="footer"/>
    <w:basedOn w:val="Standaard"/>
    <w:link w:val="VoettekstChar"/>
    <w:uiPriority w:val="99"/>
    <w:semiHidden/>
    <w:rsid w:val="008E0750"/>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A2535E"/>
    <w:rPr>
      <w:rFonts w:ascii="Verdana" w:hAnsi="Verdana"/>
    </w:rPr>
  </w:style>
  <w:style w:type="paragraph" w:customStyle="1" w:styleId="doColofon">
    <w:name w:val="doColofon"/>
    <w:basedOn w:val="Standaard"/>
    <w:semiHidden/>
    <w:qFormat/>
    <w:rsid w:val="00A97AB5"/>
    <w:pPr>
      <w:spacing w:line="220" w:lineRule="atLeast"/>
    </w:pPr>
    <w:rPr>
      <w:sz w:val="16"/>
    </w:rPr>
  </w:style>
  <w:style w:type="paragraph" w:customStyle="1" w:styleId="doColofonPagina2">
    <w:name w:val="doColofonPagina2"/>
    <w:basedOn w:val="doColofon"/>
    <w:semiHidden/>
    <w:qFormat/>
    <w:rsid w:val="0068056F"/>
    <w:pPr>
      <w:spacing w:line="280" w:lineRule="atLeast"/>
    </w:pPr>
  </w:style>
  <w:style w:type="paragraph" w:customStyle="1" w:styleId="doHidden">
    <w:name w:val="doHidden"/>
    <w:basedOn w:val="Standaard"/>
    <w:semiHidden/>
    <w:rsid w:val="007847F3"/>
    <w:pPr>
      <w:framePr w:w="119" w:h="363" w:wrap="around" w:hAnchor="margin" w:x="-1417" w:y="-2267"/>
      <w:suppressAutoHyphens/>
      <w:jc w:val="both"/>
    </w:pPr>
    <w:rPr>
      <w:rFonts w:ascii="Arial" w:eastAsia="Times New Roman" w:hAnsi="Arial" w:cs="Arial"/>
      <w:lang w:eastAsia="nl-NL"/>
    </w:rPr>
  </w:style>
  <w:style w:type="paragraph" w:styleId="Ballontekst">
    <w:name w:val="Balloon Text"/>
    <w:basedOn w:val="Standaard"/>
    <w:link w:val="BallontekstChar"/>
    <w:uiPriority w:val="99"/>
    <w:semiHidden/>
    <w:rsid w:val="00495AA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2535E"/>
    <w:rPr>
      <w:rFonts w:ascii="Tahoma" w:hAnsi="Tahoma" w:cs="Tahoma"/>
      <w:sz w:val="16"/>
      <w:szCs w:val="16"/>
    </w:rPr>
  </w:style>
  <w:style w:type="paragraph" w:customStyle="1" w:styleId="doVerzendoptie">
    <w:name w:val="doVerzendoptie"/>
    <w:basedOn w:val="Standaard"/>
    <w:semiHidden/>
    <w:qFormat/>
    <w:rsid w:val="007418A6"/>
    <w:rPr>
      <w:b/>
      <w:sz w:val="32"/>
    </w:rPr>
  </w:style>
  <w:style w:type="paragraph" w:customStyle="1" w:styleId="doAdres">
    <w:name w:val="doAdres"/>
    <w:semiHidden/>
    <w:qFormat/>
    <w:rsid w:val="00C53FE7"/>
    <w:pPr>
      <w:spacing w:line="280" w:lineRule="atLeast"/>
    </w:pPr>
    <w:rPr>
      <w:rFonts w:ascii="Verdana" w:hAnsi="Verdana"/>
    </w:rPr>
  </w:style>
  <w:style w:type="paragraph" w:customStyle="1" w:styleId="doTo">
    <w:name w:val="doTo"/>
    <w:basedOn w:val="doAdres"/>
    <w:semiHidden/>
    <w:qFormat/>
    <w:rsid w:val="002D72AF"/>
    <w:rPr>
      <w:sz w:val="16"/>
    </w:rPr>
  </w:style>
  <w:style w:type="paragraph" w:customStyle="1" w:styleId="doTitle">
    <w:name w:val="doTitle"/>
    <w:basedOn w:val="Standaard"/>
    <w:next w:val="doSubTitle"/>
    <w:uiPriority w:val="4"/>
    <w:qFormat/>
    <w:rsid w:val="00692D9E"/>
    <w:pPr>
      <w:spacing w:line="420" w:lineRule="atLeast"/>
    </w:pPr>
    <w:rPr>
      <w:b/>
      <w:sz w:val="32"/>
    </w:rPr>
  </w:style>
  <w:style w:type="paragraph" w:styleId="Lijstalinea">
    <w:name w:val="List Paragraph"/>
    <w:basedOn w:val="Standaard"/>
    <w:uiPriority w:val="34"/>
    <w:semiHidden/>
    <w:qFormat/>
    <w:rsid w:val="009C4DB1"/>
    <w:pPr>
      <w:ind w:left="720"/>
      <w:contextualSpacing/>
    </w:pPr>
  </w:style>
  <w:style w:type="paragraph" w:customStyle="1" w:styleId="doSubTitle">
    <w:name w:val="doSubTitle"/>
    <w:basedOn w:val="doTitle"/>
    <w:next w:val="Standaard"/>
    <w:uiPriority w:val="9"/>
    <w:qFormat/>
    <w:rsid w:val="00692D9E"/>
    <w:pPr>
      <w:spacing w:after="320"/>
    </w:pPr>
    <w:rPr>
      <w:b w:val="0"/>
    </w:rPr>
  </w:style>
  <w:style w:type="character" w:customStyle="1" w:styleId="Kop1Char">
    <w:name w:val="Kop 1 Char"/>
    <w:aliases w:val="doKop 1 Char"/>
    <w:basedOn w:val="Standaardalinea-lettertype"/>
    <w:link w:val="Kop1"/>
    <w:uiPriority w:val="14"/>
    <w:rsid w:val="0050538A"/>
    <w:rPr>
      <w:rFonts w:ascii="Verdana" w:eastAsiaTheme="majorEastAsia" w:hAnsi="Verdana" w:cstheme="majorBidi"/>
      <w:sz w:val="32"/>
      <w:szCs w:val="32"/>
    </w:rPr>
  </w:style>
  <w:style w:type="character" w:customStyle="1" w:styleId="Kop2Char">
    <w:name w:val="Kop 2 Char"/>
    <w:aliases w:val="doKop 2 Char"/>
    <w:basedOn w:val="Standaardalinea-lettertype"/>
    <w:link w:val="Kop2"/>
    <w:uiPriority w:val="19"/>
    <w:rsid w:val="0050538A"/>
    <w:rPr>
      <w:rFonts w:ascii="Verdana" w:eastAsiaTheme="majorEastAsia" w:hAnsi="Verdana" w:cstheme="majorBidi"/>
      <w:b/>
      <w:sz w:val="24"/>
      <w:szCs w:val="26"/>
    </w:rPr>
  </w:style>
  <w:style w:type="character" w:customStyle="1" w:styleId="Kop3Char">
    <w:name w:val="Kop 3 Char"/>
    <w:aliases w:val="doKop 3 Char"/>
    <w:basedOn w:val="Standaardalinea-lettertype"/>
    <w:link w:val="Kop3"/>
    <w:uiPriority w:val="24"/>
    <w:rsid w:val="0050538A"/>
    <w:rPr>
      <w:rFonts w:ascii="Verdana" w:eastAsiaTheme="majorEastAsia" w:hAnsi="Verdana" w:cstheme="majorBidi"/>
      <w:sz w:val="24"/>
      <w:szCs w:val="24"/>
    </w:rPr>
  </w:style>
  <w:style w:type="character" w:styleId="Hyperlink">
    <w:name w:val="Hyperlink"/>
    <w:basedOn w:val="Standaardalinea-lettertype"/>
    <w:uiPriority w:val="99"/>
    <w:unhideWhenUsed/>
    <w:rsid w:val="00EC59FD"/>
    <w:rPr>
      <w:color w:val="0000FF" w:themeColor="hyperlink"/>
      <w:u w:val="single"/>
    </w:rPr>
  </w:style>
  <w:style w:type="character" w:styleId="Verwijzingopmerking">
    <w:name w:val="annotation reference"/>
    <w:basedOn w:val="Standaardalinea-lettertype"/>
    <w:uiPriority w:val="99"/>
    <w:semiHidden/>
    <w:unhideWhenUsed/>
    <w:rsid w:val="0041318D"/>
    <w:rPr>
      <w:sz w:val="16"/>
      <w:szCs w:val="16"/>
    </w:rPr>
  </w:style>
  <w:style w:type="paragraph" w:styleId="Tekstopmerking">
    <w:name w:val="annotation text"/>
    <w:basedOn w:val="Standaard"/>
    <w:link w:val="TekstopmerkingChar"/>
    <w:uiPriority w:val="99"/>
    <w:unhideWhenUsed/>
    <w:rsid w:val="0041318D"/>
    <w:pPr>
      <w:spacing w:line="240" w:lineRule="auto"/>
    </w:pPr>
  </w:style>
  <w:style w:type="character" w:customStyle="1" w:styleId="TekstopmerkingChar">
    <w:name w:val="Tekst opmerking Char"/>
    <w:basedOn w:val="Standaardalinea-lettertype"/>
    <w:link w:val="Tekstopmerking"/>
    <w:uiPriority w:val="99"/>
    <w:rsid w:val="0041318D"/>
    <w:rPr>
      <w:rFonts w:ascii="Verdana" w:hAnsi="Verdana"/>
    </w:rPr>
  </w:style>
  <w:style w:type="paragraph" w:styleId="Onderwerpvanopmerking">
    <w:name w:val="annotation subject"/>
    <w:basedOn w:val="Tekstopmerking"/>
    <w:next w:val="Tekstopmerking"/>
    <w:link w:val="OnderwerpvanopmerkingChar"/>
    <w:uiPriority w:val="99"/>
    <w:semiHidden/>
    <w:unhideWhenUsed/>
    <w:rsid w:val="0041318D"/>
    <w:rPr>
      <w:b/>
      <w:bCs/>
    </w:rPr>
  </w:style>
  <w:style w:type="character" w:customStyle="1" w:styleId="OnderwerpvanopmerkingChar">
    <w:name w:val="Onderwerp van opmerking Char"/>
    <w:basedOn w:val="TekstopmerkingChar"/>
    <w:link w:val="Onderwerpvanopmerking"/>
    <w:uiPriority w:val="99"/>
    <w:semiHidden/>
    <w:rsid w:val="0041318D"/>
    <w:rPr>
      <w:rFonts w:ascii="Verdana" w:hAnsi="Verdana"/>
      <w:b/>
      <w:bCs/>
    </w:rPr>
  </w:style>
  <w:style w:type="character" w:styleId="GevolgdeHyperlink">
    <w:name w:val="FollowedHyperlink"/>
    <w:basedOn w:val="Standaardalinea-lettertype"/>
    <w:uiPriority w:val="99"/>
    <w:semiHidden/>
    <w:unhideWhenUsed/>
    <w:rsid w:val="002813AC"/>
    <w:rPr>
      <w:color w:val="800080" w:themeColor="followedHyperlink"/>
      <w:u w:val="single"/>
    </w:rPr>
  </w:style>
  <w:style w:type="character" w:styleId="Onopgelostemelding">
    <w:name w:val="Unresolved Mention"/>
    <w:basedOn w:val="Standaardalinea-lettertype"/>
    <w:uiPriority w:val="99"/>
    <w:semiHidden/>
    <w:unhideWhenUsed/>
    <w:rsid w:val="00CB0E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7539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edicon.nl/artikel/productie/audio/" TargetMode="External"/><Relationship Id="rId18" Type="http://schemas.openxmlformats.org/officeDocument/2006/relationships/hyperlink" Target="https://educatief.dedicon.nl/" TargetMode="External"/><Relationship Id="rId3" Type="http://schemas.openxmlformats.org/officeDocument/2006/relationships/customXml" Target="../customXml/item3.xml"/><Relationship Id="rId21" Type="http://schemas.openxmlformats.org/officeDocument/2006/relationships/hyperlink" Target="https://www.dedicon.nl/scholen/" TargetMode="External"/><Relationship Id="rId7" Type="http://schemas.openxmlformats.org/officeDocument/2006/relationships/settings" Target="settings.xml"/><Relationship Id="rId12" Type="http://schemas.openxmlformats.org/officeDocument/2006/relationships/hyperlink" Target="https://www.dedicon.nl/artikel/scholen/je-schoolboek-braille/" TargetMode="External"/><Relationship Id="rId17" Type="http://schemas.openxmlformats.org/officeDocument/2006/relationships/hyperlink" Target="https://www.dedicon.nl/artikel/scholen/verklaring-leesbeperking/"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dedicon.nl/artikel/scholen/demo/" TargetMode="External"/><Relationship Id="rId20" Type="http://schemas.openxmlformats.org/officeDocument/2006/relationships/hyperlink" Target="mailto:klantenservice@dedicon.n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edicon.nl/artikel/productie/edu-tekstbestanden/"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dedicon.nl/artikel/scholen/demo/"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dedicon.nl/artikel/scholen/studeren-met-een-visuele-beperkin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edicon.nl/artikel/productie/fotopdf/"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5e494e1-5520-4bb4-90b6-9404c0aef822" xsi:nil="true"/>
    <lcf76f155ced4ddcb4097134ff3c332f xmlns="8d27d9b6-5dfd-470f-9e28-149e6d86886c">
      <Terms xmlns="http://schemas.microsoft.com/office/infopath/2007/PartnerControls"/>
    </lcf76f155ced4ddcb4097134ff3c332f>
    <Test_x0020_Auteur xmlns="8d27d9b6-5dfd-470f-9e28-149e6d86886c">
      <UserInfo>
        <DisplayName/>
        <AccountId xsi:nil="true"/>
        <AccountType/>
      </UserInfo>
    </Test_x0020_Auteur>
    <Tijdsduur_x0020__x0028_MP3_x0020_bestanden_x0029_ xmlns="8d27d9b6-5dfd-470f-9e28-149e6d86886c" xsi:nil="true"/>
    <PublishingContactEmail xmlns="http://schemas.microsoft.com/sharepoint/v3" xsi:nil="true"/>
    <Markdown_x0020_code xmlns="8d27d9b6-5dfd-470f-9e28-149e6d86886c" xsi:nil="true"/>
    <TranslationStateImportRequestingUser xmlns="http://schemas.microsoft.com/sharepoint/v3">
      <UserInfo>
        <DisplayName/>
        <AccountId xsi:nil="true"/>
        <AccountType/>
      </UserInfo>
    </TranslationStateImportRequestingUser>
    <Verberg xmlns="8d27d9b6-5dfd-470f-9e28-149e6d86886c">false</Verberg>
    <Omschrijving xmlns="8d27d9b6-5dfd-470f-9e28-149e6d86886c" xsi:nil="true"/>
    <n7d6b6d2f2f04adaadb9b2e78837a63e xmlns="8d27d9b6-5dfd-470f-9e28-149e6d86886c">
      <Terms xmlns="http://schemas.microsoft.com/office/infopath/2007/PartnerControls"/>
    </n7d6b6d2f2f04adaadb9b2e78837a63e>
    <Aantal_x0020_afb xmlns="8d27d9b6-5dfd-470f-9e28-149e6d86886c" xsi:nil="true"/>
    <Archief xmlns="8d27d9b6-5dfd-470f-9e28-149e6d86886c" xsi:nil="true"/>
    <Pagina_x0027_s xmlns="8d27d9b6-5dfd-470f-9e28-149e6d86886c" xsi:nil="true"/>
    <Publicatiedatum xmlns="8d27d9b6-5dfd-470f-9e28-149e6d86886c">2026-10-29T12:16:56+00:00</Publicatiedatum>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D04C06BA8F9A042AE004F3320004200" ma:contentTypeVersion="56" ma:contentTypeDescription="Een nieuw document maken." ma:contentTypeScope="" ma:versionID="2f8053051ade2ca2dec8eb5169eb4cf4">
  <xsd:schema xmlns:xsd="http://www.w3.org/2001/XMLSchema" xmlns:xs="http://www.w3.org/2001/XMLSchema" xmlns:p="http://schemas.microsoft.com/office/2006/metadata/properties" xmlns:ns1="http://schemas.microsoft.com/sharepoint/v3" xmlns:ns3="8d27d9b6-5dfd-470f-9e28-149e6d86886c" xmlns:ns4="35e494e1-5520-4bb4-90b6-9404c0aef822" targetNamespace="http://schemas.microsoft.com/office/2006/metadata/properties" ma:root="true" ma:fieldsID="e3f9618697935cfe53f8305edaf9015c" ns1:_="" ns3:_="" ns4:_="">
    <xsd:import namespace="http://schemas.microsoft.com/sharepoint/v3"/>
    <xsd:import namespace="8d27d9b6-5dfd-470f-9e28-149e6d86886c"/>
    <xsd:import namespace="35e494e1-5520-4bb4-90b6-9404c0aef822"/>
    <xsd:element name="properties">
      <xsd:complexType>
        <xsd:sequence>
          <xsd:element name="documentManagement">
            <xsd:complexType>
              <xsd:all>
                <xsd:element ref="ns3:Test_x0020_Auteur" minOccurs="0"/>
                <xsd:element ref="ns1:PublishingContactEmail" minOccurs="0"/>
                <xsd:element ref="ns3:Markdown_x0020_code" minOccurs="0"/>
                <xsd:element ref="ns1:TranslationStateImportRequestingUser" minOccurs="0"/>
                <xsd:element ref="ns3:Omschrijving" minOccurs="0"/>
                <xsd:element ref="ns3:Publicatiedatum" minOccurs="0"/>
                <xsd:element ref="ns3:Tijdsduur_x0020__x0028_MP3_x0020_bestanden_x0029_" minOccurs="0"/>
                <xsd:element ref="ns3:Archief" minOccurs="0"/>
                <xsd:element ref="ns4:SharedWithUsers" minOccurs="0"/>
                <xsd:element ref="ns4:SharedWithDetails" minOccurs="0"/>
                <xsd:element ref="ns4:TaxCatchAll" minOccurs="0"/>
                <xsd:element ref="ns3:n7d6b6d2f2f04adaadb9b2e78837a63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Aantal_x0020_afb" minOccurs="0"/>
                <xsd:element ref="ns3:Pagina_x0027_s" minOccurs="0"/>
                <xsd:element ref="ns3:Verberg" minOccurs="0"/>
                <xsd:element ref="ns3:lcf76f155ced4ddcb4097134ff3c332f"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ContactEmail" ma:index="4" nillable="true" ma:displayName="E-mailadres van de contactpersoon" ma:description="Contact e-mailadres is een sitekolom die door de publicatiefunctie gemaakt wordt. Het wordt gebruikt bij het inhoudstype Pagina als e-mailadres van de persoon of groep die contactpersoon voor die pagina is." ma:internalName="PublishingContactEmail" ma:readOnly="false">
      <xsd:simpleType>
        <xsd:restriction base="dms:Text">
          <xsd:maxLength value="255"/>
        </xsd:restriction>
      </xsd:simpleType>
    </xsd:element>
    <xsd:element name="TranslationStateImportRequestingUser" ma:index="7" nillable="true" ma:displayName="Uploadende gebruiker" ma:description="" ma:list="UserInfo" ma:internalName="TranslationStateImportRequestingUs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27d9b6-5dfd-470f-9e28-149e6d86886c" elementFormDefault="qualified">
    <xsd:import namespace="http://schemas.microsoft.com/office/2006/documentManagement/types"/>
    <xsd:import namespace="http://schemas.microsoft.com/office/infopath/2007/PartnerControls"/>
    <xsd:element name="Test_x0020_Auteur" ma:index="3" nillable="true" ma:displayName="Email Auteur" ma:description="Veld om te testen i.c.m. een werkstroom." ma:list="UserInfo" ma:SharePointGroup="0" ma:internalName="Test_x0020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rkdown_x0020_code" ma:index="6" nillable="true" ma:displayName="Markdown code" ma:description="In dit veld kan de Markdown code worden geplaatst voor directe weergave van documenten op Kennisportaal.visio.org" ma:internalName="Markdown_x0020_code" ma:readOnly="false">
      <xsd:simpleType>
        <xsd:restriction base="dms:Note"/>
      </xsd:simpleType>
    </xsd:element>
    <xsd:element name="Omschrijving" ma:index="9" nillable="true" ma:displayName="Omschrijving" ma:description="Geef hier een uitgebreide omschrijving op. De omschrijving zal zichtbaar zijn op de externe website." ma:internalName="Omschrijving" ma:readOnly="false">
      <xsd:simpleType>
        <xsd:restriction base="dms:Note"/>
      </xsd:simpleType>
    </xsd:element>
    <xsd:element name="Publicatiedatum" ma:index="10" nillable="true" ma:displayName="Publicatiedatum" ma:default="[today]" ma:description="Vul hier de datum in waarop je het document wil publiceren (Dit kan gebruikt worden voor het externe kennisportaal)" ma:format="DateOnly" ma:internalName="Publicatiedatum" ma:readOnly="false">
      <xsd:simpleType>
        <xsd:restriction base="dms:DateTime"/>
      </xsd:simpleType>
    </xsd:element>
    <xsd:element name="Tijdsduur_x0020__x0028_MP3_x0020_bestanden_x0029_" ma:index="11" nillable="true" ma:displayName="Tijdsduur (MP3 bestanden)" ma:decimals="2" ma:description="Tijdsduur voor MP3 bestanden, notatie in minuten. Een filmpje van 6 minuten en 3 seconden wordt genoteerd als: 6,03" ma:internalName="Tijdsduur_x0020__x0028_MP3_x0020_bestanden_x0029_" ma:readOnly="false">
      <xsd:simpleType>
        <xsd:restriction base="dms:Number"/>
      </xsd:simpleType>
    </xsd:element>
    <xsd:element name="Archief" ma:index="12" nillable="true" ma:displayName="Archief" ma:description="Voor het archiveren van de inhoud van de kolom &quot;Onderwerpen&quot;" ma:internalName="Archief" ma:readOnly="false">
      <xsd:simpleType>
        <xsd:restriction base="dms:Note"/>
      </xsd:simpleType>
    </xsd:element>
    <xsd:element name="n7d6b6d2f2f04adaadb9b2e78837a63e" ma:index="17" nillable="true" ma:taxonomy="true" ma:internalName="n7d6b6d2f2f04adaadb9b2e78837a63e" ma:taxonomyFieldName="Subthema" ma:displayName="Thema" ma:readOnly="false" ma:default="" ma:fieldId="{77d6b6d2-f2f0-4ada-adb9-b2e78837a63e}" ma:taxonomyMulti="true" ma:sspId="b29649d5-2f7e-4ac3-9554-7c861e67dcf7" ma:termSetId="23e6a233-f103-4080-a7a4-bb6940591cbf" ma:anchorId="00000000-0000-0000-0000-000000000000" ma:open="false" ma:isKeyword="false">
      <xsd:complexType>
        <xsd:sequence>
          <xsd:element ref="pc:Terms" minOccurs="0" maxOccurs="1"/>
        </xsd:sequence>
      </xsd:complexType>
    </xsd:element>
    <xsd:element name="MediaServiceMetadata" ma:index="18" nillable="true" ma:displayName="MediaServiceMetadata" ma:description="" ma:hidden="true" ma:internalName="MediaServiceMetadata" ma:readOnly="true">
      <xsd:simpleType>
        <xsd:restriction base="dms:Note"/>
      </xsd:simpleType>
    </xsd:element>
    <xsd:element name="MediaServiceFastMetadata" ma:index="19" nillable="true" ma:displayName="MediaServiceFastMetadata" ma:description="" ma:hidden="true" ma:internalName="MediaServiceFastMetadata" ma:readOnly="true">
      <xsd:simpleType>
        <xsd:restriction base="dms:Note"/>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MediaServiceAutoTags" ma:index="21" nillable="true" ma:displayName="MediaServiceAutoTags" ma:description="" ma:hidden="true" ma:internalName="MediaServiceAutoTags" ma:readOnly="true">
      <xsd:simpleType>
        <xsd:restriction base="dms:Text"/>
      </xsd:simpleType>
    </xsd:element>
    <xsd:element name="MediaServiceLocation" ma:index="22" nillable="true" ma:displayName="MediaServiceLocation" ma:description="" ma:hidden="true" ma:internalName="MediaServiceLocation" ma:readOnly="true">
      <xsd:simpleType>
        <xsd:restriction base="dms:Text"/>
      </xsd:simpleType>
    </xsd:element>
    <xsd:element name="MediaServiceOCR" ma:index="23" nillable="true" ma:displayName="MediaServiceOCR"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hidden="true" ma:internalName="MediaServiceKeyPoints" ma:readOnly="true">
      <xsd:simpleType>
        <xsd:restriction base="dms:Note"/>
      </xsd:simpleType>
    </xsd:element>
    <xsd:element name="Aantal_x0020_afb" ma:index="33" nillable="true" ma:displayName="Aantal afb" ma:decimals="0" ma:description="Geef hier op hoeveel afbeeldingen gesynct moeten worden vanuit markdown t.b.v. weergave binnen Kentico" ma:indexed="true" ma:internalName="Aantal_x0020_afb" ma:percentage="FALSE">
      <xsd:simpleType>
        <xsd:restriction base="dms:Number">
          <xsd:maxInclusive value="999"/>
          <xsd:minInclusive value="0"/>
        </xsd:restriction>
      </xsd:simpleType>
    </xsd:element>
    <xsd:element name="Pagina_x0027_s" ma:index="34" nillable="true" ma:displayName="Pagina's" ma:internalName="Pagina_x0027_s">
      <xsd:simpleType>
        <xsd:restriction base="dms:Number"/>
      </xsd:simpleType>
    </xsd:element>
    <xsd:element name="Verberg" ma:index="35" nillable="true" ma:displayName="Verberg" ma:default="0" ma:description="Kies hier Ja als het om een bijlage gaat. Anders kies Nee." ma:internalName="Verberg">
      <xsd:simpleType>
        <xsd:restriction base="dms:Boolean"/>
      </xsd:simpleType>
    </xsd:element>
    <xsd:element name="lcf76f155ced4ddcb4097134ff3c332f" ma:index="37" nillable="true" ma:taxonomy="true" ma:internalName="lcf76f155ced4ddcb4097134ff3c332f" ma:taxonomyFieldName="MediaServiceImageTags" ma:displayName="Afbeeldingtags" ma:readOnly="false" ma:fieldId="{5cf76f15-5ced-4ddc-b409-7134ff3c332f}" ma:taxonomyMulti="true" ma:sspId="b29649d5-2f7e-4ac3-9554-7c861e67dc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e494e1-5520-4bb4-90b6-9404c0aef822" elementFormDefault="qualified">
    <xsd:import namespace="http://schemas.microsoft.com/office/2006/documentManagement/types"/>
    <xsd:import namespace="http://schemas.microsoft.com/office/infopath/2007/PartnerControls"/>
    <xsd:element name="SharedWithUsers" ma:index="14" nillable="true" ma:displayName="Gedeeld met"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description="" ma:hidden="true" ma:internalName="SharedWithDetails" ma:readOnly="true">
      <xsd:simpleType>
        <xsd:restriction base="dms:Note"/>
      </xsd:simpleType>
    </xsd:element>
    <xsd:element name="TaxCatchAll" ma:index="16" nillable="true" ma:displayName="Catch-all-kolom van taxonomie" ma:description="" ma:hidden="true" ma:list="{1ab67677-6055-47d3-8fd7-7f60a32d7475}" ma:internalName="TaxCatchAll" ma:readOnly="false" ma:showField="CatchAllData" ma:web="35e494e1-5520-4bb4-90b6-9404c0aef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eur"/>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ma:index="5" ma:displayName="Onderwerp"/>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51E483-EBB8-46CF-A884-4FCECD95D296}">
  <ds:schemaRefs>
    <ds:schemaRef ds:uri="http://schemas.openxmlformats.org/officeDocument/2006/bibliography"/>
  </ds:schemaRefs>
</ds:datastoreItem>
</file>

<file path=customXml/itemProps2.xml><?xml version="1.0" encoding="utf-8"?>
<ds:datastoreItem xmlns:ds="http://schemas.openxmlformats.org/officeDocument/2006/customXml" ds:itemID="{AEDAA91A-EAB8-4FE9-9A70-4AD916F14A1C}">
  <ds:schemaRefs>
    <ds:schemaRef ds:uri="http://schemas.microsoft.com/sharepoint/v3/contenttype/forms"/>
  </ds:schemaRefs>
</ds:datastoreItem>
</file>

<file path=customXml/itemProps3.xml><?xml version="1.0" encoding="utf-8"?>
<ds:datastoreItem xmlns:ds="http://schemas.openxmlformats.org/officeDocument/2006/customXml" ds:itemID="{14F271A7-615C-44D8-A46D-3C8FFD8EA7BD}">
  <ds:schemaRefs>
    <ds:schemaRef ds:uri="http://schemas.microsoft.com/office/2006/metadata/properties"/>
    <ds:schemaRef ds:uri="http://schemas.microsoft.com/office/infopath/2007/PartnerControls"/>
    <ds:schemaRef ds:uri="00444aa6-c46b-4c1b-938a-432ae892dd8c"/>
    <ds:schemaRef ds:uri="fff3758c-7403-498b-bc42-f48c96d71e25"/>
  </ds:schemaRefs>
</ds:datastoreItem>
</file>

<file path=customXml/itemProps4.xml><?xml version="1.0" encoding="utf-8"?>
<ds:datastoreItem xmlns:ds="http://schemas.openxmlformats.org/officeDocument/2006/customXml" ds:itemID="{90AE8467-5C16-4CAD-A56E-E8D73ABABFB7}"/>
</file>

<file path=docProps/app.xml><?xml version="1.0" encoding="utf-8"?>
<Properties xmlns="http://schemas.openxmlformats.org/officeDocument/2006/extended-properties" xmlns:vt="http://schemas.openxmlformats.org/officeDocument/2006/docPropsVTypes">
  <Template>Normal</Template>
  <TotalTime>37</TotalTime>
  <Pages>4</Pages>
  <Words>1086</Words>
  <Characters>5974</Characters>
  <Application>Microsoft Office Word</Application>
  <DocSecurity>0</DocSecurity>
  <Lines>49</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Vrij Model</vt:lpstr>
    </vt:vector>
  </TitlesOfParts>
  <Company>Koninklijke Visio</Company>
  <LinksUpToDate>false</LinksUpToDate>
  <CharactersWithSpaces>7046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Linda van den Hoogen (Dedicon)</dc:creator>
  <cp:lastModifiedBy>Marc Stovers</cp:lastModifiedBy>
  <cp:revision>12</cp:revision>
  <dcterms:created xsi:type="dcterms:W3CDTF">2026-10-16T11:40:00Z</dcterms:created>
  <dcterms:modified xsi:type="dcterms:W3CDTF">2026-10-28T09:55:00Z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VrijModel</vt:lpwstr>
  </property>
  <property fmtid="{D5CDD505-2E9C-101B-9397-08002B2CF9AE}" pid="3" name="txtStatus">
    <vt:lpwstr>Afgelopen</vt:lpwstr>
  </property>
  <property fmtid="{D5CDD505-2E9C-101B-9397-08002B2CF9AE}" pid="4" name="txtOurRef">
    <vt:lpwstr>20130wordsjablonen</vt:lpwstr>
  </property>
  <property fmtid="{D5CDD505-2E9C-101B-9397-08002B2CF9AE}" pid="5" name="cboSigner">
    <vt:lpwstr>Annette</vt:lpwstr>
  </property>
  <property fmtid="{D5CDD505-2E9C-101B-9397-08002B2CF9AE}" pid="6" name="txtDate">
    <vt:lpwstr>02-06-2015</vt:lpwstr>
  </property>
  <property fmtid="{D5CDD505-2E9C-101B-9397-08002B2CF9AE}" pid="7" name="cboLanguage">
    <vt:lpwstr>Nederlands</vt:lpwstr>
  </property>
  <property fmtid="{D5CDD505-2E9C-101B-9397-08002B2CF9AE}" pid="8" name="languageID">
    <vt:lpwstr>1043</vt:lpwstr>
  </property>
  <property fmtid="{D5CDD505-2E9C-101B-9397-08002B2CF9AE}" pid="9" name="signer">
    <vt:lpwstr>098be11e-e661-4c56-8720-f2a67529f06d</vt:lpwstr>
  </property>
  <property fmtid="{D5CDD505-2E9C-101B-9397-08002B2CF9AE}" pid="10" name="ContentTypeId">
    <vt:lpwstr>0x010100ED04C06BA8F9A042AE004F3320004200</vt:lpwstr>
  </property>
  <property fmtid="{D5CDD505-2E9C-101B-9397-08002B2CF9AE}" pid="11" name="Subthema">
    <vt:lpwstr/>
  </property>
  <property fmtid="{D5CDD505-2E9C-101B-9397-08002B2CF9AE}" pid="12" name="MediaServiceImageTags">
    <vt:lpwstr/>
  </property>
</Properties>
</file>